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888A" w14:textId="67148F57" w:rsidR="00B17D35" w:rsidRDefault="00B17D35" w:rsidP="00641E1C">
      <w:pPr>
        <w:spacing w:after="0"/>
        <w:rPr>
          <w:b/>
          <w:bCs/>
        </w:rPr>
      </w:pPr>
    </w:p>
    <w:p w14:paraId="5DF6B8F3" w14:textId="77777777" w:rsidR="00B17D35" w:rsidRPr="00B17D35" w:rsidRDefault="00B17D35" w:rsidP="00B17D35">
      <w:pPr>
        <w:spacing w:after="0"/>
        <w:jc w:val="center"/>
        <w:rPr>
          <w:rFonts w:ascii="Century Gothic" w:hAnsi="Century Gothic"/>
          <w:b/>
          <w:bCs/>
          <w:sz w:val="24"/>
          <w:szCs w:val="24"/>
        </w:rPr>
      </w:pPr>
    </w:p>
    <w:p w14:paraId="72AC4AE2" w14:textId="6950DB37" w:rsidR="00B17D35" w:rsidRPr="00B17D35" w:rsidRDefault="00B17D35" w:rsidP="00B17D35">
      <w:pPr>
        <w:spacing w:after="0"/>
        <w:jc w:val="center"/>
        <w:rPr>
          <w:rFonts w:ascii="Century Gothic" w:hAnsi="Century Gothic"/>
          <w:b/>
          <w:bCs/>
          <w:sz w:val="24"/>
          <w:szCs w:val="24"/>
        </w:rPr>
      </w:pPr>
      <w:r w:rsidRPr="00B17D35">
        <w:rPr>
          <w:rFonts w:ascii="Century Gothic" w:hAnsi="Century Gothic"/>
          <w:b/>
          <w:bCs/>
          <w:sz w:val="24"/>
          <w:szCs w:val="24"/>
        </w:rPr>
        <w:t xml:space="preserve">Generation NOW: </w:t>
      </w:r>
    </w:p>
    <w:p w14:paraId="56C1B4C4" w14:textId="77777777" w:rsidR="00B17D35" w:rsidRPr="00B17D35" w:rsidRDefault="00B17D35" w:rsidP="00B17D35">
      <w:pPr>
        <w:spacing w:after="0"/>
        <w:jc w:val="center"/>
        <w:rPr>
          <w:rFonts w:ascii="Century Gothic" w:hAnsi="Century Gothic"/>
          <w:b/>
          <w:bCs/>
          <w:sz w:val="24"/>
          <w:szCs w:val="24"/>
        </w:rPr>
      </w:pPr>
      <w:r w:rsidRPr="00B17D35">
        <w:rPr>
          <w:rFonts w:ascii="Century Gothic" w:hAnsi="Century Gothic"/>
          <w:b/>
          <w:bCs/>
          <w:sz w:val="24"/>
          <w:szCs w:val="24"/>
        </w:rPr>
        <w:t>California’s Young Environmental Leaders Drive Change</w:t>
      </w:r>
    </w:p>
    <w:p w14:paraId="115B327B" w14:textId="3AE0F94B" w:rsidR="00B17D35" w:rsidRPr="00073EEA" w:rsidRDefault="00B17D35"/>
    <w:p w14:paraId="70D8C275" w14:textId="67311557" w:rsidR="00D20890" w:rsidRDefault="001C6007">
      <w:r w:rsidRPr="00073EEA">
        <w:t xml:space="preserve">Secretary </w:t>
      </w:r>
      <w:r w:rsidR="002404DF" w:rsidRPr="00073EEA">
        <w:t xml:space="preserve">Speaker Series - </w:t>
      </w:r>
      <w:hyperlink r:id="rId10" w:history="1">
        <w:r w:rsidR="00073EEA" w:rsidRPr="00073EEA">
          <w:rPr>
            <w:rStyle w:val="Hyperlink"/>
          </w:rPr>
          <w:t>https://resources.ca.gov/About-Us/Secretary-Speaker-Series</w:t>
        </w:r>
      </w:hyperlink>
      <w:r w:rsidR="00D20890" w:rsidRPr="00073EEA">
        <w:t xml:space="preserve"> </w:t>
      </w:r>
    </w:p>
    <w:p w14:paraId="2533DBE6" w14:textId="0FC24DB2" w:rsidR="00B17D35" w:rsidRPr="00FF7016" w:rsidRDefault="00B17D35" w:rsidP="00B17D35">
      <w:pPr>
        <w:spacing w:after="0"/>
        <w:rPr>
          <w:rFonts w:eastAsia="Times New Roman"/>
          <w:b/>
          <w:bCs/>
        </w:rPr>
      </w:pPr>
      <w:proofErr w:type="spellStart"/>
      <w:r w:rsidRPr="00FF7016">
        <w:rPr>
          <w:rFonts w:eastAsia="Times New Roman"/>
          <w:b/>
          <w:bCs/>
        </w:rPr>
        <w:t>Sabryna</w:t>
      </w:r>
      <w:proofErr w:type="spellEnd"/>
      <w:r w:rsidRPr="00FF7016">
        <w:rPr>
          <w:rFonts w:eastAsia="Times New Roman"/>
          <w:b/>
          <w:bCs/>
        </w:rPr>
        <w:t xml:space="preserve"> Robles, California Conservation Corps </w:t>
      </w:r>
    </w:p>
    <w:p w14:paraId="23BC903D" w14:textId="2C2B50AD" w:rsidR="00B17D35" w:rsidRDefault="00B17D35" w:rsidP="00B17D35">
      <w:pPr>
        <w:spacing w:after="0"/>
      </w:pPr>
      <w:proofErr w:type="spellStart"/>
      <w:r>
        <w:rPr>
          <w:rFonts w:eastAsia="Times New Roman"/>
        </w:rPr>
        <w:t>Sabrya</w:t>
      </w:r>
      <w:proofErr w:type="spellEnd"/>
      <w:r>
        <w:rPr>
          <w:rFonts w:eastAsia="Times New Roman"/>
        </w:rPr>
        <w:t xml:space="preserve"> </w:t>
      </w:r>
      <w:r w:rsidRPr="00B04A92">
        <w:t>is currently a crew leader, participated in the Backcountry program last summer and is currently participating in the Blue Water Exchange program. She desires to work in environmental justice in the future once she finishes her college program.</w:t>
      </w:r>
    </w:p>
    <w:p w14:paraId="14C2BA5E" w14:textId="14AB5992" w:rsidR="00FF7016" w:rsidRPr="00B04A92" w:rsidRDefault="00FB532A" w:rsidP="00B17D35">
      <w:pPr>
        <w:spacing w:after="0"/>
      </w:pPr>
      <w:hyperlink r:id="rId11" w:history="1">
        <w:r w:rsidR="00FF7016" w:rsidRPr="00767465">
          <w:rPr>
            <w:rStyle w:val="Hyperlink"/>
          </w:rPr>
          <w:t>https://ccc.ca.gov/</w:t>
        </w:r>
      </w:hyperlink>
      <w:r w:rsidR="00FF7016">
        <w:t xml:space="preserve"> </w:t>
      </w:r>
    </w:p>
    <w:p w14:paraId="13F631C1" w14:textId="77777777" w:rsidR="00B17D35" w:rsidRPr="008548D6" w:rsidRDefault="00B17D35" w:rsidP="00B17D35">
      <w:pPr>
        <w:pStyle w:val="ListParagraph"/>
        <w:spacing w:after="0"/>
        <w:rPr>
          <w:rFonts w:eastAsia="Times New Roman"/>
        </w:rPr>
      </w:pPr>
    </w:p>
    <w:p w14:paraId="6264F346" w14:textId="77777777" w:rsidR="00FF7016" w:rsidRDefault="00B17D35" w:rsidP="00FF7016">
      <w:pPr>
        <w:spacing w:after="0"/>
      </w:pPr>
      <w:r w:rsidRPr="00FF7016">
        <w:rPr>
          <w:b/>
          <w:bCs/>
        </w:rPr>
        <w:t>Ben Grundy, Environment California, Conservation Campaign Associate</w:t>
      </w:r>
      <w:r>
        <w:t xml:space="preserve">. </w:t>
      </w:r>
    </w:p>
    <w:p w14:paraId="66DF786D" w14:textId="1D02D6D4" w:rsidR="00B17D35" w:rsidRDefault="00FF7016" w:rsidP="00FF7016">
      <w:pPr>
        <w:spacing w:after="0"/>
      </w:pPr>
      <w:r>
        <w:t>Ben</w:t>
      </w:r>
      <w:r w:rsidR="00B17D35" w:rsidRPr="00315110">
        <w:t xml:space="preserve"> is the Conservation Associate with Environment California and currently leads their Protect Our Oceans Campaign. He is passionate about organizing communities, educating others, and driving sustainable change for the betterment of our environment.</w:t>
      </w:r>
    </w:p>
    <w:p w14:paraId="10F8421C" w14:textId="37665903" w:rsidR="00641E1C" w:rsidRDefault="00FB532A" w:rsidP="00FF7016">
      <w:pPr>
        <w:spacing w:after="0"/>
      </w:pPr>
      <w:hyperlink r:id="rId12" w:history="1">
        <w:r w:rsidR="00641E1C" w:rsidRPr="00767465">
          <w:rPr>
            <w:rStyle w:val="Hyperlink"/>
          </w:rPr>
          <w:t>https://environmentamerica.org/california/</w:t>
        </w:r>
      </w:hyperlink>
      <w:r w:rsidR="00641E1C">
        <w:t xml:space="preserve"> </w:t>
      </w:r>
    </w:p>
    <w:p w14:paraId="261BDA19" w14:textId="77777777" w:rsidR="00B17D35" w:rsidRPr="00FF7016" w:rsidRDefault="00B17D35" w:rsidP="00FF7016">
      <w:pPr>
        <w:pStyle w:val="ListParagraph"/>
        <w:spacing w:after="0"/>
        <w:rPr>
          <w:b/>
          <w:bCs/>
        </w:rPr>
      </w:pPr>
    </w:p>
    <w:p w14:paraId="39DD1FFB" w14:textId="77777777" w:rsidR="00FF7016" w:rsidRDefault="00B17D35" w:rsidP="00FF7016">
      <w:pPr>
        <w:spacing w:after="0"/>
      </w:pPr>
      <w:r w:rsidRPr="00FF7016">
        <w:rPr>
          <w:b/>
          <w:bCs/>
        </w:rPr>
        <w:t xml:space="preserve">Reuben Rosas, Hispanic Access Foundation and Por la </w:t>
      </w:r>
      <w:proofErr w:type="spellStart"/>
      <w:r w:rsidRPr="00FF7016">
        <w:rPr>
          <w:b/>
          <w:bCs/>
        </w:rPr>
        <w:t>Creacion</w:t>
      </w:r>
      <w:proofErr w:type="spellEnd"/>
      <w:r w:rsidRPr="00FF7016">
        <w:rPr>
          <w:b/>
          <w:bCs/>
        </w:rPr>
        <w:t xml:space="preserve"> Youth Advocate</w:t>
      </w:r>
      <w:r>
        <w:t xml:space="preserve"> </w:t>
      </w:r>
    </w:p>
    <w:p w14:paraId="02EED297" w14:textId="1BF1F43D" w:rsidR="00B17D35" w:rsidRDefault="00B17D35" w:rsidP="00641E1C">
      <w:pPr>
        <w:spacing w:after="0"/>
      </w:pPr>
      <w:r w:rsidRPr="00B17D35">
        <w:rPr>
          <w:rFonts w:eastAsia="Times New Roman"/>
        </w:rPr>
        <w:t xml:space="preserve">He is currently a High School Senior &amp; is studying Environmental Science at </w:t>
      </w:r>
      <w:r w:rsidR="00641E1C">
        <w:t>Mt. San Jacinto College (MSJC).</w:t>
      </w:r>
    </w:p>
    <w:p w14:paraId="22034B1B" w14:textId="4AA21717" w:rsidR="00641E1C" w:rsidRDefault="00FB532A" w:rsidP="00641E1C">
      <w:pPr>
        <w:spacing w:after="0"/>
      </w:pPr>
      <w:hyperlink r:id="rId13" w:history="1">
        <w:r w:rsidR="00641E1C" w:rsidRPr="00767465">
          <w:rPr>
            <w:rStyle w:val="Hyperlink"/>
          </w:rPr>
          <w:t>https://www.hispanicaccess.org/</w:t>
        </w:r>
      </w:hyperlink>
    </w:p>
    <w:p w14:paraId="03710380" w14:textId="77777777" w:rsidR="00641E1C" w:rsidRPr="009B543F" w:rsidRDefault="00641E1C" w:rsidP="00641E1C">
      <w:pPr>
        <w:spacing w:after="0"/>
      </w:pPr>
    </w:p>
    <w:p w14:paraId="3AE75F80" w14:textId="77777777" w:rsidR="00B17D35" w:rsidRPr="00B17D35" w:rsidRDefault="00B17D35" w:rsidP="00B17D35">
      <w:pPr>
        <w:spacing w:after="0"/>
        <w:rPr>
          <w:b/>
          <w:bCs/>
        </w:rPr>
      </w:pPr>
      <w:r w:rsidRPr="00B17D35">
        <w:rPr>
          <w:b/>
          <w:bCs/>
        </w:rPr>
        <w:t xml:space="preserve">Sydney Chan, Youth4Climate Intern and Eco Club Coalition Leader. </w:t>
      </w:r>
    </w:p>
    <w:p w14:paraId="1F11A347" w14:textId="4D07DC3B" w:rsidR="00B17D35" w:rsidRDefault="00B17D35" w:rsidP="00B17D35">
      <w:pPr>
        <w:spacing w:after="0"/>
      </w:pPr>
      <w:r>
        <w:t>Sydney is a high school student (who hopes to study environmental policy in the future!) from San Diego and an intern with Youth4Climate. She works to engage fellow youth in the climate movement through advocacy and education and is also lead of the Eco Club Coalition, connecting student club leaders across the city, as well as a volunteer for Youth v. Oil, a campaign working to end oil drilling in California through a just transition to clean energy.</w:t>
      </w:r>
    </w:p>
    <w:p w14:paraId="41989E19" w14:textId="77777777" w:rsidR="00FF7016" w:rsidRDefault="00FF7016" w:rsidP="00B17D35">
      <w:pPr>
        <w:spacing w:after="0"/>
      </w:pPr>
    </w:p>
    <w:p w14:paraId="08735BA9" w14:textId="77777777" w:rsidR="00FF7016" w:rsidRPr="00FF7016" w:rsidRDefault="00FB532A" w:rsidP="00FF7016">
      <w:pPr>
        <w:spacing w:after="0"/>
      </w:pPr>
      <w:hyperlink r:id="rId14" w:history="1">
        <w:r w:rsidR="00FF7016" w:rsidRPr="00767465">
          <w:rPr>
            <w:rStyle w:val="Hyperlink"/>
          </w:rPr>
          <w:t>https://youth4climate350.org/</w:t>
        </w:r>
      </w:hyperlink>
      <w:r w:rsidR="00FF7016">
        <w:t xml:space="preserve"> </w:t>
      </w:r>
    </w:p>
    <w:p w14:paraId="16F5F6AF" w14:textId="77777777" w:rsidR="00FF7016" w:rsidRDefault="00FB532A" w:rsidP="00FF7016">
      <w:pPr>
        <w:spacing w:after="0"/>
      </w:pPr>
      <w:hyperlink r:id="rId15" w:history="1">
        <w:r w:rsidR="00FF7016">
          <w:rPr>
            <w:rStyle w:val="Hyperlink"/>
          </w:rPr>
          <w:t>Youth v. Oil - Youth4Climate350</w:t>
        </w:r>
      </w:hyperlink>
    </w:p>
    <w:p w14:paraId="57806327" w14:textId="0E1A15A2" w:rsidR="004502A0" w:rsidRDefault="004502A0" w:rsidP="00FF7016">
      <w:pPr>
        <w:spacing w:after="0"/>
      </w:pPr>
      <w:r w:rsidRPr="004502A0">
        <w:t>Youth v. Oil - Youth4Climate350</w:t>
      </w:r>
    </w:p>
    <w:p w14:paraId="05A0E4BA" w14:textId="77777777" w:rsidR="00FF7016" w:rsidRDefault="00FF7016" w:rsidP="00B17D35">
      <w:pPr>
        <w:spacing w:after="0"/>
      </w:pPr>
    </w:p>
    <w:p w14:paraId="6F85044D" w14:textId="31C1BE92" w:rsidR="00B17D35" w:rsidRPr="00B17D35" w:rsidRDefault="00B17D35" w:rsidP="00B17D35">
      <w:pPr>
        <w:spacing w:after="0"/>
        <w:rPr>
          <w:b/>
          <w:bCs/>
        </w:rPr>
      </w:pPr>
      <w:r w:rsidRPr="00B17D35">
        <w:rPr>
          <w:b/>
          <w:bCs/>
        </w:rPr>
        <w:t xml:space="preserve">Ashley Haven, </w:t>
      </w:r>
      <w:proofErr w:type="spellStart"/>
      <w:r w:rsidRPr="00B17D35">
        <w:rPr>
          <w:b/>
          <w:bCs/>
        </w:rPr>
        <w:t>Comite</w:t>
      </w:r>
      <w:proofErr w:type="spellEnd"/>
      <w:r w:rsidRPr="00B17D35">
        <w:rPr>
          <w:b/>
          <w:bCs/>
        </w:rPr>
        <w:t xml:space="preserve"> Civico del Valle </w:t>
      </w:r>
    </w:p>
    <w:p w14:paraId="75210265" w14:textId="310304DB" w:rsidR="00B17D35" w:rsidRDefault="00B17D35" w:rsidP="00B17D35">
      <w:pPr>
        <w:spacing w:after="0"/>
      </w:pPr>
      <w:r>
        <w:t xml:space="preserve">Ashley is </w:t>
      </w:r>
      <w:r w:rsidR="00FF7016">
        <w:t>a</w:t>
      </w:r>
      <w:r>
        <w:t xml:space="preserve"> Youth Environmental Health (YEHI) intern </w:t>
      </w:r>
      <w:r w:rsidR="00FF7016">
        <w:t xml:space="preserve">at </w:t>
      </w:r>
      <w:proofErr w:type="spellStart"/>
      <w:r w:rsidR="00FF7016">
        <w:t>Comite</w:t>
      </w:r>
      <w:proofErr w:type="spellEnd"/>
      <w:r w:rsidR="00FF7016">
        <w:t xml:space="preserve"> Civico del Valle which</w:t>
      </w:r>
      <w:r w:rsidRPr="00EA2D50">
        <w:t xml:space="preserve"> prepar</w:t>
      </w:r>
      <w:r w:rsidR="00FF7016">
        <w:t>es</w:t>
      </w:r>
      <w:r w:rsidRPr="00EA2D50">
        <w:t xml:space="preserve"> high school students around Imperial County to become the next leaders in environmental health. </w:t>
      </w:r>
    </w:p>
    <w:p w14:paraId="5BDE1F65" w14:textId="77777777" w:rsidR="00FF7016" w:rsidRDefault="00FF7016" w:rsidP="00B17D35">
      <w:pPr>
        <w:spacing w:after="0"/>
      </w:pPr>
    </w:p>
    <w:p w14:paraId="773472CB" w14:textId="7F1BB560" w:rsidR="00FF7016" w:rsidRPr="00FF7016" w:rsidRDefault="00FB532A">
      <w:hyperlink r:id="rId16" w:history="1">
        <w:r w:rsidR="00641E1C" w:rsidRPr="00767465">
          <w:rPr>
            <w:rStyle w:val="Hyperlink"/>
          </w:rPr>
          <w:t>https://ccvhealth.org/</w:t>
        </w:r>
      </w:hyperlink>
      <w:r w:rsidR="00641E1C">
        <w:t xml:space="preserve"> </w:t>
      </w:r>
    </w:p>
    <w:p w14:paraId="204727CD" w14:textId="4BB76687" w:rsidR="00FF7016" w:rsidRDefault="00FF7016">
      <w:r>
        <w:rPr>
          <w:b/>
          <w:bCs/>
        </w:rPr>
        <w:t xml:space="preserve">YEHI - </w:t>
      </w:r>
      <w:hyperlink r:id="rId17" w:history="1">
        <w:r w:rsidRPr="00767465">
          <w:rPr>
            <w:rStyle w:val="Hyperlink"/>
          </w:rPr>
          <w:t>https://www.ccvhealth.org/programs-single.php?program=5</w:t>
        </w:r>
      </w:hyperlink>
      <w:r>
        <w:t xml:space="preserve"> </w:t>
      </w:r>
    </w:p>
    <w:p w14:paraId="55E53829" w14:textId="55A87082" w:rsidR="00FF7016" w:rsidRDefault="00FF7016" w:rsidP="00641E1C">
      <w:pPr>
        <w:spacing w:after="0"/>
      </w:pPr>
    </w:p>
    <w:p w14:paraId="39F10F7B" w14:textId="29FC3754" w:rsidR="00FF7016" w:rsidRDefault="00FF7016" w:rsidP="00641E1C">
      <w:pPr>
        <w:spacing w:after="0"/>
        <w:rPr>
          <w:b/>
          <w:bCs/>
        </w:rPr>
      </w:pPr>
      <w:r w:rsidRPr="00641E1C">
        <w:rPr>
          <w:b/>
          <w:bCs/>
        </w:rPr>
        <w:t>Aniya Butler</w:t>
      </w:r>
      <w:r w:rsidR="00641E1C" w:rsidRPr="00641E1C">
        <w:rPr>
          <w:b/>
          <w:bCs/>
        </w:rPr>
        <w:t xml:space="preserve">, </w:t>
      </w:r>
      <w:r w:rsidRPr="00641E1C">
        <w:rPr>
          <w:b/>
          <w:bCs/>
        </w:rPr>
        <w:t>Youth</w:t>
      </w:r>
      <w:r w:rsidR="00641E1C" w:rsidRPr="00641E1C">
        <w:rPr>
          <w:b/>
          <w:bCs/>
        </w:rPr>
        <w:t xml:space="preserve"> vs Apocalypse</w:t>
      </w:r>
    </w:p>
    <w:p w14:paraId="4BE36416" w14:textId="1ACBFB63" w:rsidR="00641E1C" w:rsidRDefault="00641E1C" w:rsidP="00641E1C">
      <w:pPr>
        <w:spacing w:after="0"/>
      </w:pPr>
      <w:r w:rsidRPr="00641E1C">
        <w:lastRenderedPageBreak/>
        <w:t>Aniya is a Lead Circle Member, the coordinator of the Hip Hop &amp; Climate Justice initiative, and member of the organizational management team. Aniya joined YVA because we recognize and uplift the connection between the climate justice movement and social justice movement. Climate justice is not only about stopping the progress of climate change. It's also about dismantling the systems of oppression that allowed the climate crisis to happen which are the same systems fueling the other injustices we are fighting against. Aniya wants to help rebuild a world with foundations of equity, sustainability, and love so that every living thing can truly thrive.</w:t>
      </w:r>
    </w:p>
    <w:p w14:paraId="1E77C555" w14:textId="73DA027A" w:rsidR="00641E1C" w:rsidRDefault="00641E1C" w:rsidP="00641E1C">
      <w:pPr>
        <w:spacing w:after="0"/>
      </w:pPr>
    </w:p>
    <w:p w14:paraId="0D9DEFCB" w14:textId="4F45F1FE" w:rsidR="00641E1C" w:rsidRDefault="00FB532A" w:rsidP="00641E1C">
      <w:pPr>
        <w:spacing w:after="0"/>
      </w:pPr>
      <w:hyperlink r:id="rId18" w:history="1">
        <w:r w:rsidR="00641E1C" w:rsidRPr="00767465">
          <w:rPr>
            <w:rStyle w:val="Hyperlink"/>
          </w:rPr>
          <w:t>https://www.youthvsapocalypse.org/</w:t>
        </w:r>
      </w:hyperlink>
      <w:r w:rsidR="00641E1C">
        <w:t xml:space="preserve"> </w:t>
      </w:r>
    </w:p>
    <w:p w14:paraId="49616E7F" w14:textId="77777777" w:rsidR="00641E1C" w:rsidRPr="00641E1C" w:rsidRDefault="00641E1C" w:rsidP="00641E1C">
      <w:pPr>
        <w:spacing w:after="0"/>
      </w:pPr>
    </w:p>
    <w:p w14:paraId="3A0793DF" w14:textId="7E11149A" w:rsidR="00641E1C" w:rsidRDefault="00FB532A">
      <w:hyperlink r:id="rId19" w:history="1">
        <w:r w:rsidR="00641E1C" w:rsidRPr="00767465">
          <w:rPr>
            <w:rStyle w:val="Hyperlink"/>
          </w:rPr>
          <w:t>https://www.youthvsapocalypse.org/aniya-butler</w:t>
        </w:r>
      </w:hyperlink>
      <w:r w:rsidR="00641E1C">
        <w:t xml:space="preserve"> </w:t>
      </w:r>
    </w:p>
    <w:p w14:paraId="2E42B3B9" w14:textId="469DACD5" w:rsidR="00641E1C" w:rsidRDefault="00641E1C"/>
    <w:sectPr w:rsidR="00641E1C">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1CE75" w14:textId="77777777" w:rsidR="008867F1" w:rsidRDefault="008867F1" w:rsidP="00B17D35">
      <w:pPr>
        <w:spacing w:after="0" w:line="240" w:lineRule="auto"/>
      </w:pPr>
      <w:r>
        <w:separator/>
      </w:r>
    </w:p>
  </w:endnote>
  <w:endnote w:type="continuationSeparator" w:id="0">
    <w:p w14:paraId="367C1F97" w14:textId="77777777" w:rsidR="008867F1" w:rsidRDefault="008867F1" w:rsidP="00B17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0ED2" w14:textId="77777777" w:rsidR="00FB532A" w:rsidRDefault="00FB5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5A13" w14:textId="77777777" w:rsidR="00FB532A" w:rsidRDefault="00FB53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ECB00" w14:textId="77777777" w:rsidR="00FB532A" w:rsidRDefault="00FB5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AAF36" w14:textId="77777777" w:rsidR="008867F1" w:rsidRDefault="008867F1" w:rsidP="00B17D35">
      <w:pPr>
        <w:spacing w:after="0" w:line="240" w:lineRule="auto"/>
      </w:pPr>
      <w:r>
        <w:separator/>
      </w:r>
    </w:p>
  </w:footnote>
  <w:footnote w:type="continuationSeparator" w:id="0">
    <w:p w14:paraId="542E96C4" w14:textId="77777777" w:rsidR="008867F1" w:rsidRDefault="008867F1" w:rsidP="00B17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CCDDC" w14:textId="77777777" w:rsidR="00FB532A" w:rsidRDefault="00FB5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99B2" w14:textId="58C1666A" w:rsidR="00B17D35" w:rsidRPr="00B17D35" w:rsidRDefault="00B17D35" w:rsidP="00B17D35">
    <w:pPr>
      <w:pStyle w:val="Header"/>
    </w:pPr>
    <w:r>
      <w:tab/>
    </w:r>
    <w:r>
      <w:tab/>
    </w:r>
    <w:r>
      <w:rPr>
        <w:noProof/>
      </w:rPr>
      <w:drawing>
        <wp:inline distT="0" distB="0" distL="0" distR="0" wp14:anchorId="02C6F6C8" wp14:editId="4A371AEA">
          <wp:extent cx="1306830" cy="430043"/>
          <wp:effectExtent l="0" t="0" r="0" b="0"/>
          <wp:docPr id="1" name="Picture 1" descr="CNR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NRA logo&#10;"/>
                  <pic:cNvPicPr/>
                </pic:nvPicPr>
                <pic:blipFill>
                  <a:blip r:embed="rId1">
                    <a:extLst>
                      <a:ext uri="{28A0092B-C50C-407E-A947-70E740481C1C}">
                        <a14:useLocalDpi xmlns:a14="http://schemas.microsoft.com/office/drawing/2010/main" val="0"/>
                      </a:ext>
                    </a:extLst>
                  </a:blip>
                  <a:stretch>
                    <a:fillRect/>
                  </a:stretch>
                </pic:blipFill>
                <pic:spPr>
                  <a:xfrm>
                    <a:off x="0" y="0"/>
                    <a:ext cx="1410955" cy="46430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C3FF" w14:textId="77777777" w:rsidR="00FB532A" w:rsidRDefault="00FB5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6609C"/>
    <w:multiLevelType w:val="hybridMultilevel"/>
    <w:tmpl w:val="235CC4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1530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D35"/>
    <w:rsid w:val="00073EEA"/>
    <w:rsid w:val="001C6007"/>
    <w:rsid w:val="002404DF"/>
    <w:rsid w:val="002E4730"/>
    <w:rsid w:val="004502A0"/>
    <w:rsid w:val="00641E1C"/>
    <w:rsid w:val="006573E4"/>
    <w:rsid w:val="008867F1"/>
    <w:rsid w:val="008B354E"/>
    <w:rsid w:val="009651D5"/>
    <w:rsid w:val="009D1602"/>
    <w:rsid w:val="00B17D35"/>
    <w:rsid w:val="00D20890"/>
    <w:rsid w:val="00F90344"/>
    <w:rsid w:val="00FB532A"/>
    <w:rsid w:val="00FF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CFFA0"/>
  <w15:chartTrackingRefBased/>
  <w15:docId w15:val="{27CD9AE9-BACF-4016-96A4-1D372376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D35"/>
  </w:style>
  <w:style w:type="paragraph" w:styleId="Footer">
    <w:name w:val="footer"/>
    <w:basedOn w:val="Normal"/>
    <w:link w:val="FooterChar"/>
    <w:uiPriority w:val="99"/>
    <w:unhideWhenUsed/>
    <w:rsid w:val="00B17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D35"/>
  </w:style>
  <w:style w:type="paragraph" w:styleId="ListParagraph">
    <w:name w:val="List Paragraph"/>
    <w:basedOn w:val="Normal"/>
    <w:uiPriority w:val="34"/>
    <w:qFormat/>
    <w:rsid w:val="00B17D35"/>
    <w:pPr>
      <w:ind w:left="720"/>
      <w:contextualSpacing/>
    </w:pPr>
    <w:rPr>
      <w:rFonts w:ascii="Century Gothic" w:hAnsi="Century Gothic"/>
    </w:rPr>
  </w:style>
  <w:style w:type="character" w:styleId="Hyperlink">
    <w:name w:val="Hyperlink"/>
    <w:basedOn w:val="DefaultParagraphFont"/>
    <w:uiPriority w:val="99"/>
    <w:unhideWhenUsed/>
    <w:rsid w:val="00FF7016"/>
    <w:rPr>
      <w:color w:val="0563C1" w:themeColor="hyperlink"/>
      <w:u w:val="single"/>
    </w:rPr>
  </w:style>
  <w:style w:type="character" w:styleId="UnresolvedMention">
    <w:name w:val="Unresolved Mention"/>
    <w:basedOn w:val="DefaultParagraphFont"/>
    <w:uiPriority w:val="99"/>
    <w:semiHidden/>
    <w:unhideWhenUsed/>
    <w:rsid w:val="00FF7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ispanicaccess.org/" TargetMode="External"/><Relationship Id="rId18" Type="http://schemas.openxmlformats.org/officeDocument/2006/relationships/hyperlink" Target="https://www.youthvsapocalypse.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environmentamerica.org/california/" TargetMode="External"/><Relationship Id="rId17" Type="http://schemas.openxmlformats.org/officeDocument/2006/relationships/hyperlink" Target="https://www.ccvhealth.org/programs-single.php?program=5"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ccvhealth.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cc.ca.gov/"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youth4climate350.org/youth-v-oil/" TargetMode="External"/><Relationship Id="rId23" Type="http://schemas.openxmlformats.org/officeDocument/2006/relationships/footer" Target="footer2.xml"/><Relationship Id="rId10" Type="http://schemas.openxmlformats.org/officeDocument/2006/relationships/hyperlink" Target="https://resources.ca.gov/About-Us/Secretary-Speaker-Series" TargetMode="External"/><Relationship Id="rId19" Type="http://schemas.openxmlformats.org/officeDocument/2006/relationships/hyperlink" Target="https://www.youthvsapocalypse.org/aniya-butl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h4climate350.org/"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6145271-591f-4782-9960-13cb75ca66a3" xsi:nil="true"/>
    <lcf76f155ced4ddcb4097134ff3c332f xmlns="61550dec-e683-4262-bee8-cde927f185ba">
      <Terms xmlns="http://schemas.microsoft.com/office/infopath/2007/PartnerControls"/>
    </lcf76f155ced4ddcb4097134ff3c332f>
    <MediaLengthInSeconds xmlns="61550dec-e683-4262-bee8-cde927f185ba" xsi:nil="true"/>
    <SharedWithUsers xmlns="e6145271-591f-4782-9960-13cb75ca66a3">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A1965040349844AA24DC3CF4CB4398" ma:contentTypeVersion="14" ma:contentTypeDescription="Create a new document." ma:contentTypeScope="" ma:versionID="04543c51bdff5d14933d0661230af6dc">
  <xsd:schema xmlns:xsd="http://www.w3.org/2001/XMLSchema" xmlns:xs="http://www.w3.org/2001/XMLSchema" xmlns:p="http://schemas.microsoft.com/office/2006/metadata/properties" xmlns:ns2="61550dec-e683-4262-bee8-cde927f185ba" xmlns:ns3="e6145271-591f-4782-9960-13cb75ca66a3" targetNamespace="http://schemas.microsoft.com/office/2006/metadata/properties" ma:root="true" ma:fieldsID="0fbe9346538b9b7fc29370a139056279" ns2:_="" ns3:_="">
    <xsd:import namespace="61550dec-e683-4262-bee8-cde927f185ba"/>
    <xsd:import namespace="e6145271-591f-4782-9960-13cb75ca66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50dec-e683-4262-bee8-cde927f18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51b62a4-9796-44f9-b2a5-9cb121c108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45271-591f-4782-9960-13cb75ca66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9f1f82c-96ec-402d-b2ee-e608fc807309}" ma:internalName="TaxCatchAll" ma:showField="CatchAllData" ma:web="e6145271-591f-4782-9960-13cb75ca66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C4FE79-2F34-41A6-8A8D-923D3CDB2027}">
  <ds:schemaRefs>
    <ds:schemaRef ds:uri="http://schemas.microsoft.com/sharepoint/v3/contenttype/forms"/>
  </ds:schemaRefs>
</ds:datastoreItem>
</file>

<file path=customXml/itemProps2.xml><?xml version="1.0" encoding="utf-8"?>
<ds:datastoreItem xmlns:ds="http://schemas.openxmlformats.org/officeDocument/2006/customXml" ds:itemID="{4F8022F7-70B5-4867-978B-22C35219A7FE}">
  <ds:schemaRefs>
    <ds:schemaRef ds:uri="http://schemas.microsoft.com/office/2006/metadata/properties"/>
    <ds:schemaRef ds:uri="http://schemas.microsoft.com/office/infopath/2007/PartnerControls"/>
    <ds:schemaRef ds:uri="e6145271-591f-4782-9960-13cb75ca66a3"/>
    <ds:schemaRef ds:uri="61550dec-e683-4262-bee8-cde927f185ba"/>
  </ds:schemaRefs>
</ds:datastoreItem>
</file>

<file path=customXml/itemProps3.xml><?xml version="1.0" encoding="utf-8"?>
<ds:datastoreItem xmlns:ds="http://schemas.openxmlformats.org/officeDocument/2006/customXml" ds:itemID="{C9C5E9B4-5AAD-4E78-821D-88BD3C55E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50dec-e683-4262-bee8-cde927f185ba"/>
    <ds:schemaRef ds:uri="e6145271-591f-4782-9960-13cb75ca6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Gita@CNRA</dc:creator>
  <cp:keywords/>
  <dc:description/>
  <cp:lastModifiedBy>Lundeen, Albert@CNRA</cp:lastModifiedBy>
  <cp:revision>2</cp:revision>
  <dcterms:created xsi:type="dcterms:W3CDTF">2023-05-22T23:04:00Z</dcterms:created>
  <dcterms:modified xsi:type="dcterms:W3CDTF">2023-05-22T23:04:00Z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0x0101001DA1965040349844AA24DC3CF4CB4398</vt:lpwstr>
  </property>
  <property fmtid="{D5CDD505-2E9C-101B-9397-08002B2CF9AE}" pid="4" name="MediaServiceImageTags">
    <vt:lpwstr/>
  </property>
</Properties>
</file>